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de nouvelle année humoristique</w:t>
      </w:r>
    </w:p>
    <w:p>
      <w:pPr>
        <w:pStyle w:val="contentStyle"/>
      </w:pPr>
      <w:r>
        <w:rPr>
          <w:rStyle w:val="contentFont"/>
        </w:rPr>
        <w:t xml:space="preserve">Objet : Vœux de bonne année – version (très) sérieusement décalée</w:t>
      </w:r>
    </w:p>
    <w:p>
      <w:pPr>
        <w:pStyle w:val="contentStyle"/>
      </w:pPr>
      <w:r>
        <w:rPr>
          <w:rStyle w:val="contentFont"/>
        </w:rPr>
        <w:t xml:space="preserve">Chère [Nom ou Prénom],</w:t>
      </w:r>
    </w:p>
    <w:p>
      <w:pPr>
        <w:pStyle w:val="contentStyle"/>
      </w:pPr>
      <w:r>
        <w:rPr>
          <w:rStyle w:val="contentFont"/>
        </w:rPr>
        <w:t xml:space="preserve">En cette nouvelle année, je prends ma plume (ou plutôt mon clavier, soyons honnêtes) pour te souhaiter tout ce que 2024 peut offrir de meilleur : bonheur, réussite, santé, et... café à volonté pour survivre au quotidien sans sombrer dans la folie douce.</w:t>
      </w:r>
    </w:p>
    <w:p>
      <w:pPr>
        <w:pStyle w:val="contentStyle"/>
      </w:pPr>
      <w:r>
        <w:rPr>
          <w:rStyle w:val="contentFont"/>
        </w:rPr>
        <w:t xml:space="preserve">Que cette année soit celle où tu réaliseras enfin tous tes rêves, même les plus fous, comme apprendre le kazakh en 3 semaines, battre un record du monde de sieste, ou réussir à comprendre les mystères de ta boîte mail sans appeler la hotline.</w:t>
      </w:r>
    </w:p>
    <w:p>
      <w:pPr>
        <w:pStyle w:val="contentStyle"/>
      </w:pPr>
      <w:r>
        <w:rPr>
          <w:rStyle w:val="contentFont"/>
        </w:rPr>
        <w:t xml:space="preserve">Je te souhaite également de conserver la forme, même si tes seules activités sportives consistent à courir après le temps (et le bus), lever le coude au déjeuner du vendredi, ou esquiver discrètement les réunions qui auraient pu être un mail.</w:t>
      </w:r>
    </w:p>
    <w:p>
      <w:pPr>
        <w:pStyle w:val="contentStyle"/>
      </w:pPr>
      <w:r>
        <w:rPr>
          <w:rStyle w:val="contentFont"/>
        </w:rPr>
        <w:t xml:space="preserve">Que 2024 t’offre un patron indulgent, des collègues sympathiques, des réunions courtes (on peut rêver), et une machine à café qui ne tombe plus en panne tous les lundis matins. Et si l’année s’annonce chargée, souviens-toi que ton endurance a été forgée à coups de réveils à 6h30, de deadlines impossibles et de rapports PowerPoint du vendredi soir.</w:t>
      </w:r>
    </w:p>
    <w:p>
      <w:pPr>
        <w:pStyle w:val="contentStyle"/>
      </w:pPr>
      <w:r>
        <w:rPr>
          <w:rStyle w:val="contentFont"/>
        </w:rPr>
        <w:t xml:space="preserve">Mais surtout, je te souhaite de rire souvent, de ne pas trop prendre les choses au sérieux (sauf les vacances, ça, c’est sacré), et de garder un moral d’acier, même quand ton agenda ressemble à un Tetris version infernale.</w:t>
      </w:r>
    </w:p>
    <w:p>
      <w:pPr>
        <w:pStyle w:val="contentStyle"/>
      </w:pPr>
      <w:r>
        <w:rPr>
          <w:rStyle w:val="contentFont"/>
        </w:rPr>
        <w:t xml:space="preserve">Alors, lève ton verre (d’eau, de thé ou de ce que tu veux, on ne juge pas) et trinquons à une année pleine de projets, de surprises et, surtout, de fous rires partagés. Que tes résolutions tiennent plus longtemps qu’un abonnement à la salle de sport, et que tes journées soient aussi légères qu’un vendredi après-midi sans réunion.</w:t>
      </w:r>
    </w:p>
    <w:p>
      <w:pPr>
        <w:pStyle w:val="contentStyle"/>
      </w:pPr>
      <w:r>
        <w:rPr>
          <w:rStyle w:val="contentFont"/>
        </w:rPr>
        <w:t xml:space="preserve">Bonne année 2024 ! Qu’elle soit drôle, douce, et un peu folle – parce que la vie est déjà trop sérieuse comme ça.</w:t>
      </w:r>
    </w:p>
    <w:p>
      <w:pPr>
        <w:pStyle w:val="contentStyle"/>
      </w:pPr>
      <w:r>
        <w:rPr>
          <w:rStyle w:val="contentFont"/>
        </w:rPr>
        <w:t xml:space="preserve">Bien à toi,</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de nouvelle année humoristique</dc:title>
  <dc:description>Inspirez-vous de nos textes de vœux humoristiques pour souhaiter la nouvelle année avec originalité, rires et bonne humeur à vos proches !</dc:description>
  <dc:subject>Modèle de lettre personnalisée</dc:subject>
  <cp:keywords>texte voeux nouvelle année humoristique</cp:keywords>
  <cp:category/>
  <cp:lastModifiedBy/>
  <dcterms:created xsi:type="dcterms:W3CDTF">2026-01-07T04:25:44+01:00</dcterms:created>
  <dcterms:modified xsi:type="dcterms:W3CDTF">2026-01-07T04:25:44+01:00</dcterms:modified>
</cp:coreProperties>
</file>

<file path=docProps/custom.xml><?xml version="1.0" encoding="utf-8"?>
<Properties xmlns="http://schemas.openxmlformats.org/officeDocument/2006/custom-properties" xmlns:vt="http://schemas.openxmlformats.org/officeDocument/2006/docPropsVTypes"/>
</file>