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Relance</w:t>
      </w:r>
    </w:p>
    <w:p>
      <w:pPr>
        <w:pStyle w:val="contentStyle"/>
      </w:pPr>
      <w:r>
        <w:rPr>
          <w:rStyle w:val="contentFont"/>
        </w:rPr>
        <w:t xml:space="preserve">Objet : Relance concernant [objet de la demande]</w:t>
      </w:r>
    </w:p>
    <w:p>
      <w:pPr>
        <w:pStyle w:val="contentStyle"/>
      </w:pPr>
      <w:r>
        <w:rPr>
          <w:rStyle w:val="contentFont"/>
        </w:rPr>
        <w:t xml:space="preserve">Madame, Monsieur,</w:t>
      </w:r>
    </w:p>
    <w:p>
      <w:pPr>
        <w:pStyle w:val="contentStyle"/>
      </w:pPr>
      <w:r>
        <w:rPr>
          <w:rStyle w:val="contentFont"/>
        </w:rPr>
        <w:t xml:space="preserve">Par la présente, je me permets de revenir vers vous concernant [ma demande/mon courrier/ma facture] du [date], restée sans réponse à ce jour.</w:t>
      </w:r>
    </w:p>
    <w:p>
      <w:pPr>
        <w:pStyle w:val="contentStyle"/>
      </w:pPr>
      <w:r>
        <w:rPr>
          <w:rStyle w:val="contentFont"/>
        </w:rPr>
        <w:t xml:space="preserve">Pour rappel, je vous avais sollicité au sujet de [préciser brièvement l'objet : paiement d'une facture, réponse à une demande administrative, traitement d'un dossier, etc.]. Malgré l'écoulement du délai habituel de traitement, je n'ai reçu aucun retour de votre part. Cette situation me place dans une position inconfortable et nécessite une résolution rapide.</w:t>
      </w:r>
    </w:p>
    <w:p>
      <w:pPr>
        <w:pStyle w:val="contentStyle"/>
      </w:pPr>
      <w:r>
        <w:rPr>
          <w:rStyle w:val="contentFont"/>
        </w:rPr>
        <w:t xml:space="preserve">Je reste à votre entière disposition pour vous fournir tout complément d'information qui pourrait faciliter le traitement de ce dossier. Je vous serais reconnaissant de bien vouloir me tenir informé de l'avancement de ma demande dans les meilleurs délais.</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Relance</dc:title>
  <dc:description>Trouvez un modèle de lettre de relance clair et percutant pour relancer efficacement un client, un employeur ou un interlocuteur administratif.</dc:description>
  <dc:subject>Modèle de lettre personnalisée</dc:subject>
  <cp:keywords>relance</cp:keywords>
  <cp:category/>
  <cp:lastModifiedBy/>
  <dcterms:created xsi:type="dcterms:W3CDTF">2026-04-06T09:18:18+02:00</dcterms:created>
  <dcterms:modified xsi:type="dcterms:W3CDTF">2026-04-06T09:18:18+02:00</dcterms:modified>
</cp:coreProperties>
</file>

<file path=docProps/custom.xml><?xml version="1.0" encoding="utf-8"?>
<Properties xmlns="http://schemas.openxmlformats.org/officeDocument/2006/custom-properties" xmlns:vt="http://schemas.openxmlformats.org/officeDocument/2006/docPropsVTypes"/>
</file>